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DC7" w:rsidRPr="00B21054" w:rsidRDefault="00BE2DC7" w:rsidP="00B21054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 w:rsidRPr="00B21054">
        <w:rPr>
          <w:rStyle w:val="Gl"/>
          <w:rFonts w:ascii="Arial" w:hAnsi="Arial" w:cs="Arial"/>
          <w:color w:val="222222"/>
          <w:sz w:val="22"/>
          <w:szCs w:val="22"/>
        </w:rPr>
        <w:t>Cihazın Adı: YÜKSEK SICAKLIK X-IŞINI DİFRAKTOMETRESİ (HT- XRD)     </w:t>
      </w:r>
    </w:p>
    <w:p w:rsidR="00BE2DC7" w:rsidRPr="00B21054" w:rsidRDefault="00BE2DC7" w:rsidP="00B21054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 w:rsidRPr="00B21054">
        <w:rPr>
          <w:rStyle w:val="Gl"/>
          <w:rFonts w:ascii="Arial" w:hAnsi="Arial" w:cs="Arial"/>
          <w:color w:val="222222"/>
          <w:sz w:val="22"/>
          <w:szCs w:val="22"/>
        </w:rPr>
        <w:t>Cihazın Markası: PANALYTICAL</w:t>
      </w:r>
    </w:p>
    <w:p w:rsidR="00BE2DC7" w:rsidRPr="00B21054" w:rsidRDefault="00BE2DC7" w:rsidP="00B21054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 w:rsidRPr="00B21054">
        <w:rPr>
          <w:rStyle w:val="Gl"/>
          <w:rFonts w:ascii="Arial" w:hAnsi="Arial" w:cs="Arial"/>
          <w:color w:val="222222"/>
          <w:sz w:val="22"/>
          <w:szCs w:val="22"/>
        </w:rPr>
        <w:t xml:space="preserve">Cihazın </w:t>
      </w:r>
      <w:proofErr w:type="gramStart"/>
      <w:r w:rsidRPr="00B21054">
        <w:rPr>
          <w:rStyle w:val="Gl"/>
          <w:rFonts w:ascii="Arial" w:hAnsi="Arial" w:cs="Arial"/>
          <w:color w:val="222222"/>
          <w:sz w:val="22"/>
          <w:szCs w:val="22"/>
        </w:rPr>
        <w:t>Modeli   : EMPYREAN</w:t>
      </w:r>
      <w:proofErr w:type="gramEnd"/>
    </w:p>
    <w:p w:rsidR="00BE2DC7" w:rsidRPr="00B21054" w:rsidRDefault="00BE2DC7" w:rsidP="00B21054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 w:rsidRPr="00B21054">
        <w:rPr>
          <w:rFonts w:ascii="Arial" w:hAnsi="Arial" w:cs="Arial"/>
          <w:color w:val="222222"/>
          <w:sz w:val="22"/>
          <w:szCs w:val="22"/>
        </w:rPr>
        <w:t xml:space="preserve">XRD, katı ve toz haldeki malzemelerin faz analizinde kullanılan temel tekniklerden biridir. X-ışını </w:t>
      </w:r>
      <w:proofErr w:type="spellStart"/>
      <w:r w:rsidRPr="00B21054">
        <w:rPr>
          <w:rFonts w:ascii="Arial" w:hAnsi="Arial" w:cs="Arial"/>
          <w:color w:val="222222"/>
          <w:sz w:val="22"/>
          <w:szCs w:val="22"/>
        </w:rPr>
        <w:t>difraktometresi</w:t>
      </w:r>
      <w:proofErr w:type="spellEnd"/>
      <w:r w:rsidRPr="00B21054">
        <w:rPr>
          <w:rFonts w:ascii="Arial" w:hAnsi="Arial" w:cs="Arial"/>
          <w:color w:val="222222"/>
          <w:sz w:val="22"/>
          <w:szCs w:val="22"/>
        </w:rPr>
        <w:t xml:space="preserve"> ile malzemedeki fazlar, fazların miktarı, kristal boyutu, </w:t>
      </w:r>
      <w:proofErr w:type="spellStart"/>
      <w:r w:rsidRPr="00B21054">
        <w:rPr>
          <w:rFonts w:ascii="Arial" w:hAnsi="Arial" w:cs="Arial"/>
          <w:color w:val="222222"/>
          <w:sz w:val="22"/>
          <w:szCs w:val="22"/>
        </w:rPr>
        <w:t>latis</w:t>
      </w:r>
      <w:proofErr w:type="spellEnd"/>
      <w:r w:rsidRPr="00B21054">
        <w:rPr>
          <w:rFonts w:ascii="Arial" w:hAnsi="Arial" w:cs="Arial"/>
          <w:color w:val="222222"/>
          <w:sz w:val="22"/>
          <w:szCs w:val="22"/>
        </w:rPr>
        <w:t xml:space="preserve"> parametreleri, yapıdaki değişimler, kristal yönlenmesi ve atom pozisyonları hakkında bilgi alınır. HT-XRD cihazında farklı olarak yüksek sıcaklıklarda (25-2300oC) XRD çekimleri yapılabilmektedir. XRF, TG-DTA veya EDX-WDX sonuçlarından XRD analizinin yorumlanmasında faydalanılabilir.</w:t>
      </w:r>
    </w:p>
    <w:p w:rsidR="00BE2DC7" w:rsidRPr="00B21054" w:rsidRDefault="00BE2DC7" w:rsidP="00B21054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 w:rsidRPr="00B21054">
        <w:rPr>
          <w:rStyle w:val="Gl"/>
          <w:rFonts w:ascii="Arial" w:hAnsi="Arial" w:cs="Arial"/>
          <w:color w:val="222222"/>
          <w:sz w:val="22"/>
          <w:szCs w:val="22"/>
        </w:rPr>
        <w:t>Kullanım Alanları</w:t>
      </w:r>
    </w:p>
    <w:p w:rsidR="00BE2DC7" w:rsidRPr="00B21054" w:rsidRDefault="00BE2DC7" w:rsidP="00B21054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 w:rsidRPr="00B21054">
        <w:rPr>
          <w:rFonts w:ascii="Arial" w:hAnsi="Arial" w:cs="Arial"/>
          <w:color w:val="222222"/>
          <w:sz w:val="22"/>
          <w:szCs w:val="22"/>
        </w:rPr>
        <w:t xml:space="preserve">X-ışını </w:t>
      </w:r>
      <w:proofErr w:type="spellStart"/>
      <w:r w:rsidRPr="00B21054">
        <w:rPr>
          <w:rFonts w:ascii="Arial" w:hAnsi="Arial" w:cs="Arial"/>
          <w:color w:val="222222"/>
          <w:sz w:val="22"/>
          <w:szCs w:val="22"/>
        </w:rPr>
        <w:t>difraktometresi</w:t>
      </w:r>
      <w:proofErr w:type="spellEnd"/>
      <w:r w:rsidRPr="00B21054">
        <w:rPr>
          <w:rFonts w:ascii="Arial" w:hAnsi="Arial" w:cs="Arial"/>
          <w:color w:val="222222"/>
          <w:sz w:val="22"/>
          <w:szCs w:val="22"/>
        </w:rPr>
        <w:t xml:space="preserve">, günümüzde malzeme </w:t>
      </w:r>
      <w:proofErr w:type="spellStart"/>
      <w:r w:rsidRPr="00B21054">
        <w:rPr>
          <w:rFonts w:ascii="Arial" w:hAnsi="Arial" w:cs="Arial"/>
          <w:color w:val="222222"/>
          <w:sz w:val="22"/>
          <w:szCs w:val="22"/>
        </w:rPr>
        <w:t>karakterizasyonu</w:t>
      </w:r>
      <w:proofErr w:type="spellEnd"/>
      <w:r w:rsidRPr="00B21054">
        <w:rPr>
          <w:rFonts w:ascii="Arial" w:hAnsi="Arial" w:cs="Arial"/>
          <w:color w:val="222222"/>
          <w:sz w:val="22"/>
          <w:szCs w:val="22"/>
        </w:rPr>
        <w:t xml:space="preserve"> için endüstriyel ve bilimsel araştırma/geliştirme çalışmalarında; malzeme ve metalürji, seramik, fizik, kimya, biyoloji, biyokimya, jeoloji, madencilik, çimento ve teknolojik uygulama alanlarındaki endüstrilerde yaygın olarak kullanılmaktadır.</w:t>
      </w:r>
    </w:p>
    <w:p w:rsidR="007A69ED" w:rsidRPr="00B21054" w:rsidRDefault="00B21054" w:rsidP="00B21054">
      <w:pPr>
        <w:pStyle w:val="NormalWeb"/>
        <w:jc w:val="both"/>
        <w:rPr>
          <w:rFonts w:ascii="Arial" w:hAnsi="Arial" w:cs="Arial"/>
          <w:b/>
          <w:bCs/>
          <w:color w:val="222222"/>
          <w:sz w:val="22"/>
          <w:szCs w:val="22"/>
        </w:rPr>
      </w:pPr>
      <w:r w:rsidRPr="00B21054">
        <w:rPr>
          <w:rFonts w:ascii="Arial" w:hAnsi="Arial" w:cs="Arial"/>
          <w:b/>
          <w:bCs/>
          <w:noProof/>
          <w:color w:val="222222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3F00D99D" wp14:editId="1EA92B9D">
            <wp:simplePos x="0" y="0"/>
            <wp:positionH relativeFrom="column">
              <wp:posOffset>1447165</wp:posOffset>
            </wp:positionH>
            <wp:positionV relativeFrom="paragraph">
              <wp:posOffset>-22225</wp:posOffset>
            </wp:positionV>
            <wp:extent cx="2567940" cy="2762250"/>
            <wp:effectExtent l="0" t="0" r="3810" b="0"/>
            <wp:wrapTight wrapText="bothSides">
              <wp:wrapPolygon edited="0">
                <wp:start x="0" y="0"/>
                <wp:lineTo x="0" y="21451"/>
                <wp:lineTo x="21472" y="21451"/>
                <wp:lineTo x="21472" y="0"/>
                <wp:lineTo x="0" y="0"/>
              </wp:wrapPolygon>
            </wp:wrapTight>
            <wp:docPr id="5" name="Resim 5" descr="http://maral.bilecik.edu.tr/Dosya/Arsiv/xr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ral.bilecik.edu.tr/Dosya/Arsiv/xr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69ED" w:rsidRPr="00B21054" w:rsidRDefault="007A69ED" w:rsidP="00B21054">
      <w:pPr>
        <w:pStyle w:val="NormalWeb"/>
        <w:jc w:val="both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7A69ED" w:rsidRPr="00B21054" w:rsidRDefault="007A69ED" w:rsidP="00B21054">
      <w:pPr>
        <w:pStyle w:val="NormalWeb"/>
        <w:jc w:val="both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7A69ED" w:rsidRPr="00B21054" w:rsidRDefault="007A69ED" w:rsidP="00B21054">
      <w:pPr>
        <w:pStyle w:val="NormalWeb"/>
        <w:jc w:val="both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7A69ED" w:rsidRPr="00B21054" w:rsidRDefault="007A69ED" w:rsidP="00B21054">
      <w:pPr>
        <w:pStyle w:val="NormalWeb"/>
        <w:jc w:val="both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7A69ED" w:rsidRPr="00B21054" w:rsidRDefault="007A69ED" w:rsidP="00B21054">
      <w:pPr>
        <w:pStyle w:val="NormalWeb"/>
        <w:jc w:val="both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7A69ED" w:rsidRPr="00B21054" w:rsidRDefault="007A69ED" w:rsidP="00B21054">
      <w:pPr>
        <w:pStyle w:val="NormalWeb"/>
        <w:jc w:val="both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7A69ED" w:rsidRPr="00B21054" w:rsidRDefault="007A69ED" w:rsidP="00B21054">
      <w:pPr>
        <w:pStyle w:val="NormalWeb"/>
        <w:jc w:val="both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7A69ED" w:rsidRPr="00B21054" w:rsidRDefault="007A69ED" w:rsidP="00B21054">
      <w:pPr>
        <w:pStyle w:val="NormalWeb"/>
        <w:jc w:val="both"/>
        <w:rPr>
          <w:rFonts w:ascii="Arial" w:hAnsi="Arial" w:cs="Arial"/>
          <w:b/>
          <w:bCs/>
          <w:color w:val="222222"/>
          <w:sz w:val="22"/>
          <w:szCs w:val="22"/>
        </w:rPr>
      </w:pPr>
    </w:p>
    <w:p w:rsidR="00BE2DC7" w:rsidRPr="00B21054" w:rsidRDefault="00BE2DC7" w:rsidP="00B21054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 w:rsidRPr="00B21054">
        <w:rPr>
          <w:rFonts w:ascii="Arial" w:hAnsi="Arial" w:cs="Arial"/>
          <w:b/>
          <w:bCs/>
          <w:color w:val="222222"/>
          <w:sz w:val="22"/>
          <w:szCs w:val="22"/>
        </w:rPr>
        <w:t>Cihazın Teknik Özellikleri</w:t>
      </w:r>
    </w:p>
    <w:p w:rsidR="00BE2DC7" w:rsidRPr="00B21054" w:rsidRDefault="00BE2DC7" w:rsidP="00B21054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 w:rsidRPr="00B21054">
        <w:rPr>
          <w:rFonts w:ascii="Arial" w:hAnsi="Arial" w:cs="Arial"/>
          <w:color w:val="222222"/>
          <w:sz w:val="22"/>
          <w:szCs w:val="22"/>
        </w:rPr>
        <w:t>• XRD cihazı ayırma gücü çok yüksek</w:t>
      </w:r>
      <w:r w:rsidRPr="00B21054">
        <w:rPr>
          <w:rStyle w:val="apple-converted-space"/>
          <w:rFonts w:ascii="Arial" w:hAnsi="Arial" w:cs="Arial"/>
          <w:color w:val="222222"/>
          <w:sz w:val="22"/>
          <w:szCs w:val="22"/>
        </w:rPr>
        <w:t> </w:t>
      </w:r>
      <w:r w:rsidRPr="00B21054">
        <w:rPr>
          <w:rFonts w:ascii="Arial" w:hAnsi="Arial" w:cs="Arial"/>
          <w:b/>
          <w:bCs/>
          <w:color w:val="222222"/>
          <w:sz w:val="22"/>
          <w:szCs w:val="22"/>
        </w:rPr>
        <w:t>3 boyutlu</w:t>
      </w:r>
      <w:r w:rsidRPr="00B21054">
        <w:rPr>
          <w:rStyle w:val="apple-converted-space"/>
          <w:rFonts w:ascii="Arial" w:hAnsi="Arial" w:cs="Arial"/>
          <w:b/>
          <w:bCs/>
          <w:color w:val="222222"/>
          <w:sz w:val="22"/>
          <w:szCs w:val="22"/>
        </w:rPr>
        <w:t> </w:t>
      </w:r>
      <w:r w:rsidRPr="00B21054">
        <w:rPr>
          <w:rFonts w:ascii="Arial" w:hAnsi="Arial" w:cs="Arial"/>
          <w:color w:val="222222"/>
          <w:sz w:val="22"/>
          <w:szCs w:val="22"/>
        </w:rPr>
        <w:t xml:space="preserve">piksel tabanlı çalışan, katı hal tipinde mükemmel hızlı </w:t>
      </w:r>
      <w:proofErr w:type="spellStart"/>
      <w:r w:rsidRPr="00B21054">
        <w:rPr>
          <w:rFonts w:ascii="Arial" w:hAnsi="Arial" w:cs="Arial"/>
          <w:color w:val="222222"/>
          <w:sz w:val="22"/>
          <w:szCs w:val="22"/>
        </w:rPr>
        <w:t>dedektöre</w:t>
      </w:r>
      <w:proofErr w:type="spellEnd"/>
      <w:r w:rsidRPr="00B21054">
        <w:rPr>
          <w:rFonts w:ascii="Arial" w:hAnsi="Arial" w:cs="Arial"/>
          <w:color w:val="222222"/>
          <w:sz w:val="22"/>
          <w:szCs w:val="22"/>
        </w:rPr>
        <w:t xml:space="preserve"> sahiptir.</w:t>
      </w:r>
    </w:p>
    <w:p w:rsidR="00BE2DC7" w:rsidRPr="00B21054" w:rsidRDefault="00BE2DC7" w:rsidP="00B21054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 w:rsidRPr="00B21054">
        <w:rPr>
          <w:rFonts w:ascii="Arial" w:hAnsi="Arial" w:cs="Arial"/>
          <w:color w:val="222222"/>
          <w:sz w:val="22"/>
          <w:szCs w:val="22"/>
        </w:rPr>
        <w:t xml:space="preserve">• Cihaza eklenen tüm parçalar ilave edildikten sonra herhangi bir ayara gerek olmadan direkt olarak çalıştırılabilmektedir. Hiçbir şekilde tekrar </w:t>
      </w:r>
      <w:proofErr w:type="spellStart"/>
      <w:r w:rsidRPr="00B21054">
        <w:rPr>
          <w:rFonts w:ascii="Arial" w:hAnsi="Arial" w:cs="Arial"/>
          <w:color w:val="222222"/>
          <w:sz w:val="22"/>
          <w:szCs w:val="22"/>
        </w:rPr>
        <w:t>doğrusallık</w:t>
      </w:r>
      <w:proofErr w:type="spellEnd"/>
      <w:r w:rsidRPr="00B21054">
        <w:rPr>
          <w:rFonts w:ascii="Arial" w:hAnsi="Arial" w:cs="Arial"/>
          <w:color w:val="222222"/>
          <w:sz w:val="22"/>
          <w:szCs w:val="22"/>
        </w:rPr>
        <w:t xml:space="preserve"> ayarı (</w:t>
      </w:r>
      <w:proofErr w:type="spellStart"/>
      <w:r w:rsidRPr="00B21054">
        <w:rPr>
          <w:rFonts w:ascii="Arial" w:hAnsi="Arial" w:cs="Arial"/>
          <w:color w:val="222222"/>
          <w:sz w:val="22"/>
          <w:szCs w:val="22"/>
        </w:rPr>
        <w:t>alignment</w:t>
      </w:r>
      <w:proofErr w:type="spellEnd"/>
      <w:r w:rsidRPr="00B21054">
        <w:rPr>
          <w:rFonts w:ascii="Arial" w:hAnsi="Arial" w:cs="Arial"/>
          <w:color w:val="222222"/>
          <w:sz w:val="22"/>
          <w:szCs w:val="22"/>
        </w:rPr>
        <w:t>) gerektirmemektedir.</w:t>
      </w:r>
    </w:p>
    <w:p w:rsidR="00BE2DC7" w:rsidRPr="00B21054" w:rsidRDefault="00BE2DC7" w:rsidP="00B21054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 w:rsidRPr="00B21054">
        <w:rPr>
          <w:rFonts w:ascii="Arial" w:hAnsi="Arial" w:cs="Arial"/>
          <w:color w:val="222222"/>
          <w:sz w:val="22"/>
          <w:szCs w:val="22"/>
        </w:rPr>
        <w:t xml:space="preserve">• </w:t>
      </w:r>
      <w:proofErr w:type="spellStart"/>
      <w:r w:rsidRPr="00B21054">
        <w:rPr>
          <w:rFonts w:ascii="Arial" w:hAnsi="Arial" w:cs="Arial"/>
          <w:color w:val="222222"/>
          <w:sz w:val="22"/>
          <w:szCs w:val="22"/>
        </w:rPr>
        <w:t>Empyrean</w:t>
      </w:r>
      <w:proofErr w:type="spellEnd"/>
      <w:r w:rsidRPr="00B21054">
        <w:rPr>
          <w:rFonts w:ascii="Arial" w:hAnsi="Arial" w:cs="Arial"/>
          <w:color w:val="222222"/>
          <w:sz w:val="22"/>
          <w:szCs w:val="22"/>
        </w:rPr>
        <w:t xml:space="preserve"> Model XRD cihazında</w:t>
      </w:r>
      <w:r w:rsidRPr="00B21054">
        <w:rPr>
          <w:rStyle w:val="apple-converted-space"/>
          <w:rFonts w:ascii="Arial" w:hAnsi="Arial" w:cs="Arial"/>
          <w:color w:val="222222"/>
          <w:sz w:val="22"/>
          <w:szCs w:val="22"/>
        </w:rPr>
        <w:t> </w:t>
      </w:r>
      <w:r w:rsidRPr="00B21054">
        <w:rPr>
          <w:rFonts w:ascii="Arial" w:hAnsi="Arial" w:cs="Arial"/>
          <w:b/>
          <w:bCs/>
          <w:color w:val="222222"/>
          <w:sz w:val="22"/>
          <w:szCs w:val="22"/>
        </w:rPr>
        <w:t>2300</w:t>
      </w:r>
      <w:r w:rsidRPr="00B21054">
        <w:rPr>
          <w:rFonts w:ascii="Arial" w:hAnsi="Arial" w:cs="Arial"/>
          <w:b/>
          <w:bCs/>
          <w:color w:val="222222"/>
          <w:sz w:val="22"/>
          <w:szCs w:val="22"/>
          <w:vertAlign w:val="superscript"/>
        </w:rPr>
        <w:t>O</w:t>
      </w:r>
      <w:r w:rsidRPr="00B21054">
        <w:rPr>
          <w:rFonts w:ascii="Arial" w:hAnsi="Arial" w:cs="Arial"/>
          <w:b/>
          <w:bCs/>
          <w:color w:val="222222"/>
          <w:sz w:val="22"/>
          <w:szCs w:val="22"/>
        </w:rPr>
        <w:t>C’ye kadar</w:t>
      </w:r>
      <w:r w:rsidRPr="00B21054">
        <w:rPr>
          <w:rStyle w:val="apple-converted-space"/>
          <w:rFonts w:ascii="Arial" w:hAnsi="Arial" w:cs="Arial"/>
          <w:b/>
          <w:bCs/>
          <w:color w:val="222222"/>
          <w:sz w:val="22"/>
          <w:szCs w:val="22"/>
        </w:rPr>
        <w:t> </w:t>
      </w:r>
      <w:r w:rsidRPr="00B21054">
        <w:rPr>
          <w:rFonts w:ascii="Arial" w:hAnsi="Arial" w:cs="Arial"/>
          <w:color w:val="222222"/>
          <w:sz w:val="22"/>
          <w:szCs w:val="22"/>
        </w:rPr>
        <w:t>yüksek sıcaklıklarda çalışma yapmak mümkündür. Hava, harici gaz veya vakum ortamında çalışabilmektedir.</w:t>
      </w:r>
    </w:p>
    <w:p w:rsidR="00BE2DC7" w:rsidRPr="00B21054" w:rsidRDefault="00BE2DC7" w:rsidP="00B21054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 w:rsidRPr="00B21054">
        <w:rPr>
          <w:rFonts w:ascii="Arial" w:hAnsi="Arial" w:cs="Arial"/>
          <w:color w:val="222222"/>
          <w:sz w:val="22"/>
          <w:szCs w:val="22"/>
        </w:rPr>
        <w:t>• En küçük adım büyüklüğü: 0.0001</w:t>
      </w:r>
      <w:r w:rsidRPr="00B21054">
        <w:rPr>
          <w:rFonts w:ascii="Arial" w:hAnsi="Arial" w:cs="Arial"/>
          <w:color w:val="222222"/>
          <w:sz w:val="22"/>
          <w:szCs w:val="22"/>
          <w:vertAlign w:val="superscript"/>
        </w:rPr>
        <w:t>O</w:t>
      </w:r>
      <w:r w:rsidRPr="00B21054">
        <w:rPr>
          <w:rFonts w:ascii="Arial" w:hAnsi="Arial" w:cs="Arial"/>
          <w:color w:val="222222"/>
          <w:sz w:val="22"/>
          <w:szCs w:val="22"/>
        </w:rPr>
        <w:t>’dir.</w:t>
      </w:r>
    </w:p>
    <w:p w:rsidR="00BE2DC7" w:rsidRPr="00B21054" w:rsidRDefault="00BE2DC7" w:rsidP="00B21054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 w:rsidRPr="00B21054">
        <w:rPr>
          <w:rFonts w:ascii="Arial" w:hAnsi="Arial" w:cs="Arial"/>
          <w:color w:val="222222"/>
          <w:sz w:val="22"/>
          <w:szCs w:val="22"/>
        </w:rPr>
        <w:t>• Tarama hızı 0.0001</w:t>
      </w:r>
      <w:r w:rsidRPr="00B21054">
        <w:rPr>
          <w:rFonts w:ascii="Arial" w:hAnsi="Arial" w:cs="Arial"/>
          <w:color w:val="222222"/>
          <w:sz w:val="22"/>
          <w:szCs w:val="22"/>
          <w:vertAlign w:val="superscript"/>
        </w:rPr>
        <w:t>O</w:t>
      </w:r>
      <w:r w:rsidRPr="00B21054">
        <w:rPr>
          <w:rFonts w:ascii="Arial" w:hAnsi="Arial" w:cs="Arial"/>
          <w:color w:val="222222"/>
          <w:sz w:val="22"/>
          <w:szCs w:val="22"/>
        </w:rPr>
        <w:t>/dk.</w:t>
      </w:r>
    </w:p>
    <w:p w:rsidR="00BE2DC7" w:rsidRPr="00B21054" w:rsidRDefault="00BE2DC7" w:rsidP="00B21054">
      <w:pPr>
        <w:pStyle w:val="NormalWeb"/>
        <w:jc w:val="both"/>
        <w:rPr>
          <w:rFonts w:ascii="Arial" w:hAnsi="Arial" w:cs="Arial"/>
          <w:color w:val="222222"/>
          <w:sz w:val="22"/>
          <w:szCs w:val="22"/>
        </w:rPr>
      </w:pPr>
      <w:r w:rsidRPr="00B21054">
        <w:rPr>
          <w:rFonts w:ascii="Arial" w:hAnsi="Arial" w:cs="Arial"/>
          <w:color w:val="222222"/>
          <w:sz w:val="22"/>
          <w:szCs w:val="22"/>
        </w:rPr>
        <w:t xml:space="preserve">• Tarama açısı </w:t>
      </w:r>
      <w:proofErr w:type="gramStart"/>
      <w:r w:rsidRPr="00B21054">
        <w:rPr>
          <w:rFonts w:ascii="Arial" w:hAnsi="Arial" w:cs="Arial"/>
          <w:color w:val="222222"/>
          <w:sz w:val="22"/>
          <w:szCs w:val="22"/>
        </w:rPr>
        <w:t>aralığı</w:t>
      </w:r>
      <w:proofErr w:type="gramEnd"/>
      <w:r w:rsidRPr="00B21054">
        <w:rPr>
          <w:rFonts w:ascii="Arial" w:hAnsi="Arial" w:cs="Arial"/>
          <w:color w:val="222222"/>
          <w:sz w:val="22"/>
          <w:szCs w:val="22"/>
        </w:rPr>
        <w:t xml:space="preserve"> 2θ için alt sınır en az -3</w:t>
      </w:r>
      <w:r w:rsidRPr="00B21054">
        <w:rPr>
          <w:rFonts w:ascii="Arial" w:hAnsi="Arial" w:cs="Arial"/>
          <w:color w:val="222222"/>
          <w:sz w:val="22"/>
          <w:szCs w:val="22"/>
          <w:vertAlign w:val="superscript"/>
        </w:rPr>
        <w:t>O</w:t>
      </w:r>
      <w:r w:rsidRPr="00B21054">
        <w:rPr>
          <w:rStyle w:val="apple-converted-space"/>
          <w:rFonts w:ascii="Arial" w:hAnsi="Arial" w:cs="Arial"/>
          <w:color w:val="222222"/>
          <w:sz w:val="22"/>
          <w:szCs w:val="22"/>
        </w:rPr>
        <w:t> </w:t>
      </w:r>
      <w:r w:rsidRPr="00B21054">
        <w:rPr>
          <w:rFonts w:ascii="Arial" w:hAnsi="Arial" w:cs="Arial"/>
          <w:color w:val="222222"/>
          <w:sz w:val="22"/>
          <w:szCs w:val="22"/>
        </w:rPr>
        <w:t>ile 160</w:t>
      </w:r>
      <w:r w:rsidRPr="00B21054">
        <w:rPr>
          <w:rFonts w:ascii="Arial" w:hAnsi="Arial" w:cs="Arial"/>
          <w:color w:val="222222"/>
          <w:sz w:val="22"/>
          <w:szCs w:val="22"/>
          <w:vertAlign w:val="superscript"/>
        </w:rPr>
        <w:t>O</w:t>
      </w:r>
      <w:r w:rsidRPr="00B21054">
        <w:rPr>
          <w:rFonts w:ascii="Arial" w:hAnsi="Arial" w:cs="Arial"/>
          <w:color w:val="222222"/>
          <w:sz w:val="22"/>
          <w:szCs w:val="22"/>
        </w:rPr>
        <w:t>’dir.</w:t>
      </w:r>
      <w:bookmarkStart w:id="0" w:name="_GoBack"/>
      <w:bookmarkEnd w:id="0"/>
    </w:p>
    <w:sectPr w:rsidR="00BE2DC7" w:rsidRPr="00B21054" w:rsidSect="00B2105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C7"/>
    <w:rsid w:val="003C3844"/>
    <w:rsid w:val="007A69ED"/>
    <w:rsid w:val="00B21054"/>
    <w:rsid w:val="00BE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D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2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E2DC7"/>
    <w:rPr>
      <w:b/>
      <w:bCs/>
    </w:rPr>
  </w:style>
  <w:style w:type="character" w:customStyle="1" w:styleId="apple-converted-space">
    <w:name w:val="apple-converted-space"/>
    <w:basedOn w:val="VarsaylanParagrafYazTipi"/>
    <w:rsid w:val="00BE2D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DC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2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E2DC7"/>
    <w:rPr>
      <w:b/>
      <w:bCs/>
    </w:rPr>
  </w:style>
  <w:style w:type="character" w:customStyle="1" w:styleId="apple-converted-space">
    <w:name w:val="apple-converted-space"/>
    <w:basedOn w:val="VarsaylanParagrafYazTipi"/>
    <w:rsid w:val="00BE2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Hazan</dc:creator>
  <cp:lastModifiedBy>Hazan</cp:lastModifiedBy>
  <cp:revision>3</cp:revision>
  <dcterms:created xsi:type="dcterms:W3CDTF">2016-12-07T08:09:00Z</dcterms:created>
  <dcterms:modified xsi:type="dcterms:W3CDTF">2016-12-07T08:50:00Z</dcterms:modified>
</cp:coreProperties>
</file>